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5pt;height:55pt" o:ole="" fillcolor="window">
            <v:imagedata r:id="rId4" o:title=""/>
          </v:shape>
          <o:OLEObject Type="Embed" ProgID="PBrush" ShapeID="_x0000_i1025" DrawAspect="Content" ObjectID="_1701506507" r:id="rId5">
            <o:FieldCodes>\s \* MERGEFORMAT</o:FieldCodes>
          </o:OLEObject>
        </w:object>
      </w:r>
    </w:p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4449" w:rsidRDefault="00934449" w:rsidP="00934449">
      <w:pPr>
        <w:pStyle w:val="1"/>
      </w:pPr>
      <w:r>
        <w:t>ЧЕРНІВЕЦЬКА ОБЛАСНА РАДА</w:t>
      </w:r>
    </w:p>
    <w:p w:rsidR="00934449" w:rsidRPr="00CC3076" w:rsidRDefault="00934449" w:rsidP="00934449">
      <w:pPr>
        <w:pStyle w:val="2"/>
        <w:rPr>
          <w:sz w:val="16"/>
          <w:szCs w:val="16"/>
        </w:rPr>
      </w:pPr>
    </w:p>
    <w:p w:rsidR="00934449" w:rsidRDefault="00C51073" w:rsidP="00934449">
      <w:pPr>
        <w:pStyle w:val="2"/>
      </w:pPr>
      <w:r>
        <w:t>V</w:t>
      </w:r>
      <w:r w:rsidRPr="003E3F05">
        <w:t xml:space="preserve"> </w:t>
      </w:r>
      <w:r w:rsidR="00934449">
        <w:t>сесія V</w:t>
      </w:r>
      <w:r w:rsidR="00322315">
        <w:t>І</w:t>
      </w:r>
      <w:r w:rsidR="00934449">
        <w:t>ІІ скликання</w:t>
      </w:r>
    </w:p>
    <w:p w:rsidR="00934449" w:rsidRPr="00CC3076" w:rsidRDefault="00934449" w:rsidP="00934449">
      <w:pPr>
        <w:jc w:val="center"/>
        <w:rPr>
          <w:sz w:val="16"/>
          <w:szCs w:val="16"/>
        </w:rPr>
      </w:pPr>
    </w:p>
    <w:p w:rsidR="00934449" w:rsidRPr="00E8233D" w:rsidRDefault="00934449" w:rsidP="00934449">
      <w:pPr>
        <w:pStyle w:val="3"/>
      </w:pPr>
      <w:r>
        <w:t>РІШЕННЯ №</w:t>
      </w:r>
      <w:r w:rsidR="00B45780">
        <w:t xml:space="preserve"> </w:t>
      </w:r>
      <w:r w:rsidR="003E3F05">
        <w:t>349</w:t>
      </w:r>
      <w:r w:rsidR="00B45780">
        <w:t>-</w:t>
      </w:r>
      <w:r w:rsidR="009C5DCC">
        <w:t>5</w:t>
      </w:r>
      <w:r>
        <w:t>/</w:t>
      </w:r>
      <w:r w:rsidR="001E371A" w:rsidRPr="00E8233D">
        <w:t>2</w:t>
      </w:r>
      <w:r w:rsidR="00322315">
        <w:t>1</w:t>
      </w:r>
    </w:p>
    <w:p w:rsidR="00934449" w:rsidRPr="00336C10" w:rsidRDefault="00934449" w:rsidP="0093444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4449" w:rsidTr="001E371A">
        <w:tc>
          <w:tcPr>
            <w:tcW w:w="3828" w:type="dxa"/>
          </w:tcPr>
          <w:p w:rsidR="00934449" w:rsidRDefault="009C5DCC" w:rsidP="00322315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грудня</w:t>
            </w:r>
            <w:r w:rsidR="00C51073">
              <w:rPr>
                <w:rFonts w:ascii="Times New Roman" w:hAnsi="Times New Roman"/>
              </w:rPr>
              <w:t xml:space="preserve"> </w:t>
            </w:r>
            <w:r w:rsidR="00B45780">
              <w:rPr>
                <w:rFonts w:ascii="Times New Roman" w:hAnsi="Times New Roman"/>
              </w:rPr>
              <w:t>20</w:t>
            </w:r>
            <w:r w:rsidR="001E371A">
              <w:rPr>
                <w:rFonts w:ascii="Times New Roman" w:hAnsi="Times New Roman"/>
                <w:lang w:val="en-US"/>
              </w:rPr>
              <w:t>2</w:t>
            </w:r>
            <w:r w:rsidR="00322315">
              <w:rPr>
                <w:rFonts w:ascii="Times New Roman" w:hAnsi="Times New Roman"/>
              </w:rPr>
              <w:t>1</w:t>
            </w:r>
            <w:r w:rsidR="009344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934449" w:rsidRPr="00CC3076" w:rsidRDefault="00934449" w:rsidP="00602A6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4449" w:rsidRPr="002234D7" w:rsidRDefault="00934449" w:rsidP="00934449">
      <w:pPr>
        <w:rPr>
          <w:rFonts w:ascii="Times New Roman" w:hAnsi="Times New Roman"/>
          <w:b/>
          <w:sz w:val="16"/>
          <w:szCs w:val="16"/>
        </w:rPr>
      </w:pPr>
    </w:p>
    <w:p w:rsidR="00934449" w:rsidRPr="00736C65" w:rsidRDefault="00934449" w:rsidP="00275C9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275C98">
        <w:rPr>
          <w:rFonts w:ascii="Times New Roman" w:hAnsi="Times New Roman"/>
          <w:b/>
          <w:szCs w:val="28"/>
        </w:rPr>
        <w:t>Лілії БОРТИЧ</w:t>
      </w:r>
      <w:r w:rsidR="005A6D81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щодо </w:t>
      </w:r>
      <w:r w:rsidR="002A4C79">
        <w:rPr>
          <w:rFonts w:ascii="Times New Roman" w:hAnsi="Times New Roman"/>
          <w:b/>
          <w:szCs w:val="28"/>
        </w:rPr>
        <w:t xml:space="preserve">завершення будівельних робіт освітньо-мистецького центру </w:t>
      </w:r>
      <w:r w:rsidR="003E3F05">
        <w:rPr>
          <w:rFonts w:ascii="Times New Roman" w:hAnsi="Times New Roman"/>
          <w:b/>
          <w:szCs w:val="28"/>
        </w:rPr>
        <w:t>у</w:t>
      </w:r>
      <w:r w:rsidR="002A4C79">
        <w:rPr>
          <w:rFonts w:ascii="Times New Roman" w:hAnsi="Times New Roman"/>
          <w:b/>
          <w:szCs w:val="28"/>
        </w:rPr>
        <w:t xml:space="preserve"> місті Сокиряни та </w:t>
      </w:r>
      <w:r w:rsidR="009815E9">
        <w:rPr>
          <w:rFonts w:ascii="Times New Roman" w:hAnsi="Times New Roman"/>
          <w:b/>
          <w:szCs w:val="28"/>
        </w:rPr>
        <w:t>визначення</w:t>
      </w:r>
      <w:r w:rsidR="002A4C79">
        <w:rPr>
          <w:rFonts w:ascii="Times New Roman" w:hAnsi="Times New Roman"/>
          <w:b/>
          <w:szCs w:val="28"/>
        </w:rPr>
        <w:t xml:space="preserve"> замовника вищевказаних робіт</w:t>
      </w:r>
    </w:p>
    <w:p w:rsidR="00934449" w:rsidRPr="00760275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34449" w:rsidRPr="007C2146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="00275C98" w:rsidRPr="00275C98">
        <w:rPr>
          <w:rFonts w:ascii="Times New Roman" w:hAnsi="Times New Roman" w:hint="eastAsia"/>
          <w:szCs w:val="28"/>
        </w:rPr>
        <w:t>Лілії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275C98" w:rsidRPr="00275C98">
        <w:rPr>
          <w:rFonts w:ascii="Times New Roman" w:hAnsi="Times New Roman" w:hint="eastAsia"/>
          <w:szCs w:val="28"/>
        </w:rPr>
        <w:t>БОРТИЧ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275C98" w:rsidRPr="00275C98">
        <w:rPr>
          <w:rFonts w:ascii="Times New Roman" w:hAnsi="Times New Roman" w:hint="eastAsia"/>
          <w:szCs w:val="28"/>
        </w:rPr>
        <w:t>щодо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завершення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будівельних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робіт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освітньо</w:t>
      </w:r>
      <w:r w:rsidR="002A4C79" w:rsidRPr="002A4C79">
        <w:rPr>
          <w:rFonts w:ascii="Times New Roman" w:hAnsi="Times New Roman"/>
          <w:szCs w:val="28"/>
        </w:rPr>
        <w:t>-</w:t>
      </w:r>
      <w:r w:rsidR="002A4C79" w:rsidRPr="002A4C79">
        <w:rPr>
          <w:rFonts w:ascii="Times New Roman" w:hAnsi="Times New Roman" w:hint="eastAsia"/>
          <w:szCs w:val="28"/>
        </w:rPr>
        <w:t>мистецького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центру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в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місті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Сокиряни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та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9815E9" w:rsidRPr="009815E9">
        <w:rPr>
          <w:rFonts w:ascii="Times New Roman" w:hAnsi="Times New Roman" w:hint="eastAsia"/>
          <w:szCs w:val="28"/>
        </w:rPr>
        <w:t>визначення</w:t>
      </w:r>
      <w:r w:rsidR="009815E9" w:rsidRPr="009815E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замовника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вищевказаних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робіт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місцеве самоврядування в Україні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статус депутатів місцевих рад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</w:rPr>
        <w:t>, обласна рада</w:t>
      </w:r>
    </w:p>
    <w:p w:rsidR="00934449" w:rsidRPr="007C2146" w:rsidRDefault="00934449" w:rsidP="0093444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449" w:rsidRPr="007C2146" w:rsidRDefault="00934449" w:rsidP="0093444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934449" w:rsidRPr="007C2146" w:rsidRDefault="00934449" w:rsidP="0093444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34449" w:rsidRPr="007C2146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275C98" w:rsidRPr="00275C98">
        <w:rPr>
          <w:rFonts w:ascii="Times New Roman" w:hAnsi="Times New Roman" w:hint="eastAsia"/>
          <w:szCs w:val="28"/>
        </w:rPr>
        <w:t>Лілії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275C98" w:rsidRPr="00275C98">
        <w:rPr>
          <w:rFonts w:ascii="Times New Roman" w:hAnsi="Times New Roman" w:hint="eastAsia"/>
          <w:szCs w:val="28"/>
        </w:rPr>
        <w:t>БОРТИЧ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275C98" w:rsidRPr="00275C98">
        <w:rPr>
          <w:rFonts w:ascii="Times New Roman" w:hAnsi="Times New Roman" w:hint="eastAsia"/>
          <w:szCs w:val="28"/>
        </w:rPr>
        <w:t>щодо</w:t>
      </w:r>
      <w:r w:rsidR="00275C98" w:rsidRPr="00275C98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фінансування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завершення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будівельних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робіт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освітньо</w:t>
      </w:r>
      <w:r w:rsidR="002A4C79" w:rsidRPr="002A4C79">
        <w:rPr>
          <w:rFonts w:ascii="Times New Roman" w:hAnsi="Times New Roman"/>
          <w:szCs w:val="28"/>
        </w:rPr>
        <w:t>-</w:t>
      </w:r>
      <w:r w:rsidR="002A4C79" w:rsidRPr="002A4C79">
        <w:rPr>
          <w:rFonts w:ascii="Times New Roman" w:hAnsi="Times New Roman" w:hint="eastAsia"/>
          <w:szCs w:val="28"/>
        </w:rPr>
        <w:t>мистецького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центру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в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місті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Сокиряни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та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9815E9" w:rsidRPr="009815E9">
        <w:rPr>
          <w:rFonts w:ascii="Times New Roman" w:hAnsi="Times New Roman" w:hint="eastAsia"/>
          <w:szCs w:val="28"/>
        </w:rPr>
        <w:t>визначення</w:t>
      </w:r>
      <w:r w:rsidR="009815E9" w:rsidRPr="009815E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замовника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вищевказаних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="002A4C79" w:rsidRPr="002A4C79">
        <w:rPr>
          <w:rFonts w:ascii="Times New Roman" w:hAnsi="Times New Roman" w:hint="eastAsia"/>
          <w:szCs w:val="28"/>
        </w:rPr>
        <w:t>робіт</w:t>
      </w:r>
      <w:r w:rsidR="00D01051">
        <w:rPr>
          <w:rFonts w:ascii="Times New Roman" w:hAnsi="Times New Roman"/>
          <w:szCs w:val="28"/>
        </w:rPr>
        <w:t xml:space="preserve"> надіслати Чернівецькій обласній державній адміністрації</w:t>
      </w:r>
      <w:r w:rsidR="002A4C79" w:rsidRPr="002A4C79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934449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794BF1" w:rsidP="00322315">
      <w:pPr>
        <w:tabs>
          <w:tab w:val="left" w:pos="7371"/>
        </w:tabs>
        <w:jc w:val="both"/>
      </w:pPr>
      <w:r>
        <w:rPr>
          <w:rFonts w:ascii="Times New Roman" w:hAnsi="Times New Roman"/>
          <w:b/>
        </w:rPr>
        <w:t>Г</w:t>
      </w:r>
      <w:r w:rsidR="00934449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934449">
        <w:rPr>
          <w:rFonts w:ascii="Times New Roman" w:hAnsi="Times New Roman"/>
          <w:b/>
        </w:rPr>
        <w:t xml:space="preserve"> обласної ради</w:t>
      </w:r>
      <w:r w:rsidR="00934449">
        <w:rPr>
          <w:rFonts w:ascii="Times New Roman" w:hAnsi="Times New Roman"/>
          <w:b/>
        </w:rPr>
        <w:tab/>
      </w:r>
      <w:r w:rsidR="00322315">
        <w:rPr>
          <w:rFonts w:ascii="Times New Roman" w:hAnsi="Times New Roman"/>
          <w:b/>
        </w:rPr>
        <w:t>Олексій БОЙКО</w:t>
      </w:r>
    </w:p>
    <w:p w:rsidR="00934449" w:rsidRDefault="00934449" w:rsidP="00934449">
      <w:pPr>
        <w:rPr>
          <w:szCs w:val="28"/>
        </w:rPr>
      </w:pPr>
    </w:p>
    <w:sectPr w:rsidR="00934449" w:rsidSect="00C51073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34449"/>
    <w:rsid w:val="000477EF"/>
    <w:rsid w:val="00052C91"/>
    <w:rsid w:val="000564F0"/>
    <w:rsid w:val="00061102"/>
    <w:rsid w:val="00065A16"/>
    <w:rsid w:val="000C5617"/>
    <w:rsid w:val="001134D4"/>
    <w:rsid w:val="001272F3"/>
    <w:rsid w:val="00130F6C"/>
    <w:rsid w:val="00150574"/>
    <w:rsid w:val="001859F0"/>
    <w:rsid w:val="001D54E1"/>
    <w:rsid w:val="001E371A"/>
    <w:rsid w:val="001F5DBA"/>
    <w:rsid w:val="00275C98"/>
    <w:rsid w:val="002A4C79"/>
    <w:rsid w:val="002D2DE2"/>
    <w:rsid w:val="00322315"/>
    <w:rsid w:val="00342AE2"/>
    <w:rsid w:val="003622C2"/>
    <w:rsid w:val="00374A61"/>
    <w:rsid w:val="003810CE"/>
    <w:rsid w:val="003E3F05"/>
    <w:rsid w:val="003E6B16"/>
    <w:rsid w:val="004152B5"/>
    <w:rsid w:val="0045008E"/>
    <w:rsid w:val="004D7B56"/>
    <w:rsid w:val="004E17A9"/>
    <w:rsid w:val="004F57C1"/>
    <w:rsid w:val="005027C0"/>
    <w:rsid w:val="00511606"/>
    <w:rsid w:val="005A6D81"/>
    <w:rsid w:val="005C05EE"/>
    <w:rsid w:val="005C0C4B"/>
    <w:rsid w:val="00613C49"/>
    <w:rsid w:val="00621123"/>
    <w:rsid w:val="00647B72"/>
    <w:rsid w:val="00673FAE"/>
    <w:rsid w:val="006B6F0C"/>
    <w:rsid w:val="006C261B"/>
    <w:rsid w:val="00740353"/>
    <w:rsid w:val="0079360F"/>
    <w:rsid w:val="00794BF1"/>
    <w:rsid w:val="007F2B3B"/>
    <w:rsid w:val="00811103"/>
    <w:rsid w:val="00853CD2"/>
    <w:rsid w:val="008C1467"/>
    <w:rsid w:val="00934449"/>
    <w:rsid w:val="0097162B"/>
    <w:rsid w:val="009815E9"/>
    <w:rsid w:val="009B4892"/>
    <w:rsid w:val="009C5DCC"/>
    <w:rsid w:val="00A232E5"/>
    <w:rsid w:val="00AE7A6F"/>
    <w:rsid w:val="00B22613"/>
    <w:rsid w:val="00B23DA7"/>
    <w:rsid w:val="00B326FB"/>
    <w:rsid w:val="00B372AF"/>
    <w:rsid w:val="00B45780"/>
    <w:rsid w:val="00B50579"/>
    <w:rsid w:val="00BF4885"/>
    <w:rsid w:val="00C135C2"/>
    <w:rsid w:val="00C336B4"/>
    <w:rsid w:val="00C37459"/>
    <w:rsid w:val="00C51073"/>
    <w:rsid w:val="00CC377A"/>
    <w:rsid w:val="00D01051"/>
    <w:rsid w:val="00D270FB"/>
    <w:rsid w:val="00D50886"/>
    <w:rsid w:val="00D776C5"/>
    <w:rsid w:val="00D92206"/>
    <w:rsid w:val="00DF0697"/>
    <w:rsid w:val="00E50298"/>
    <w:rsid w:val="00E57ED5"/>
    <w:rsid w:val="00E8233D"/>
    <w:rsid w:val="00EE1C5C"/>
    <w:rsid w:val="00F308C4"/>
    <w:rsid w:val="00F829A2"/>
    <w:rsid w:val="00F90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4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344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44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44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44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3444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34449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4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4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5</cp:revision>
  <cp:lastPrinted>2021-12-20T09:51:00Z</cp:lastPrinted>
  <dcterms:created xsi:type="dcterms:W3CDTF">2021-12-16T06:42:00Z</dcterms:created>
  <dcterms:modified xsi:type="dcterms:W3CDTF">2021-12-20T09:55:00Z</dcterms:modified>
</cp:coreProperties>
</file>